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69C" w:rsidRPr="00AA0DCB" w:rsidRDefault="009A569C" w:rsidP="009A569C">
      <w:pPr>
        <w:jc w:val="center"/>
        <w:rPr>
          <w:b/>
          <w:sz w:val="28"/>
          <w:szCs w:val="28"/>
        </w:rPr>
      </w:pPr>
      <w:r w:rsidRPr="00AA0DCB">
        <w:rPr>
          <w:b/>
          <w:sz w:val="28"/>
          <w:szCs w:val="28"/>
        </w:rPr>
        <w:t>Проектная задача</w:t>
      </w:r>
    </w:p>
    <w:p w:rsidR="009A569C" w:rsidRDefault="009A569C" w:rsidP="009A569C">
      <w:pPr>
        <w:jc w:val="center"/>
        <w:rPr>
          <w:b/>
          <w:sz w:val="28"/>
          <w:szCs w:val="28"/>
        </w:rPr>
      </w:pPr>
      <w:r w:rsidRPr="00AA0DCB">
        <w:rPr>
          <w:b/>
          <w:sz w:val="28"/>
          <w:szCs w:val="28"/>
        </w:rPr>
        <w:t>«Пасхальное  яйцо как символ жизни»</w:t>
      </w:r>
    </w:p>
    <w:p w:rsidR="00AA0DCB" w:rsidRDefault="00AA0DCB" w:rsidP="009A569C">
      <w:pPr>
        <w:jc w:val="center"/>
        <w:rPr>
          <w:b/>
          <w:sz w:val="28"/>
          <w:szCs w:val="28"/>
        </w:rPr>
      </w:pPr>
    </w:p>
    <w:p w:rsidR="00AA0DCB" w:rsidRDefault="00AA0DCB" w:rsidP="00AA0DCB">
      <w:pPr>
        <w:ind w:left="5103"/>
      </w:pPr>
      <w:proofErr w:type="spellStart"/>
      <w:r w:rsidRPr="00AA0DCB">
        <w:t>Соларева</w:t>
      </w:r>
      <w:proofErr w:type="spellEnd"/>
      <w:r w:rsidRPr="00AA0DCB">
        <w:t xml:space="preserve"> Мария Сергеевна, учитель начальных классов, МАОУ "</w:t>
      </w:r>
      <w:proofErr w:type="spellStart"/>
      <w:r w:rsidRPr="00AA0DCB">
        <w:t>Полазненская</w:t>
      </w:r>
      <w:proofErr w:type="spellEnd"/>
      <w:r w:rsidRPr="00AA0DCB">
        <w:t xml:space="preserve"> СОШ№1, </w:t>
      </w:r>
      <w:proofErr w:type="spellStart"/>
      <w:r w:rsidRPr="00AA0DCB">
        <w:t>Добрянский</w:t>
      </w:r>
      <w:proofErr w:type="spellEnd"/>
      <w:r w:rsidRPr="00AA0DCB">
        <w:t xml:space="preserve"> муниципальный район</w:t>
      </w:r>
    </w:p>
    <w:p w:rsidR="00AA0DCB" w:rsidRPr="00AA0DCB" w:rsidRDefault="00AA0DCB" w:rsidP="00AA0DCB">
      <w:pPr>
        <w:ind w:left="5103"/>
      </w:pPr>
    </w:p>
    <w:p w:rsidR="009A569C" w:rsidRDefault="009A569C" w:rsidP="009A569C">
      <w:pPr>
        <w:spacing w:line="360" w:lineRule="auto"/>
        <w:jc w:val="both"/>
        <w:rPr>
          <w:sz w:val="28"/>
          <w:szCs w:val="28"/>
        </w:rPr>
      </w:pPr>
      <w:r w:rsidRPr="009A569C">
        <w:rPr>
          <w:b/>
          <w:sz w:val="28"/>
          <w:szCs w:val="28"/>
        </w:rPr>
        <w:t>Формы  работы на уроке:</w:t>
      </w:r>
      <w:r w:rsidRPr="00A040F1">
        <w:rPr>
          <w:sz w:val="28"/>
          <w:szCs w:val="28"/>
        </w:rPr>
        <w:t xml:space="preserve"> индивидуальная, групповая, </w:t>
      </w:r>
      <w:r>
        <w:rPr>
          <w:sz w:val="28"/>
          <w:szCs w:val="28"/>
        </w:rPr>
        <w:t>парная.</w:t>
      </w:r>
    </w:p>
    <w:p w:rsidR="009A569C" w:rsidRPr="00A040F1" w:rsidRDefault="009A569C" w:rsidP="009A569C">
      <w:pPr>
        <w:spacing w:line="360" w:lineRule="auto"/>
        <w:jc w:val="both"/>
        <w:rPr>
          <w:b/>
          <w:sz w:val="28"/>
          <w:szCs w:val="28"/>
        </w:rPr>
      </w:pPr>
      <w:r w:rsidRPr="00A040F1">
        <w:rPr>
          <w:b/>
          <w:sz w:val="28"/>
          <w:szCs w:val="28"/>
        </w:rPr>
        <w:t>Материальное обеспечение урока:</w:t>
      </w:r>
    </w:p>
    <w:p w:rsidR="009A569C" w:rsidRDefault="009A569C" w:rsidP="009A569C">
      <w:pPr>
        <w:spacing w:line="360" w:lineRule="auto"/>
        <w:jc w:val="both"/>
        <w:rPr>
          <w:sz w:val="28"/>
          <w:szCs w:val="28"/>
        </w:rPr>
      </w:pPr>
      <w:r w:rsidRPr="00A040F1">
        <w:rPr>
          <w:sz w:val="28"/>
          <w:szCs w:val="28"/>
        </w:rPr>
        <w:t xml:space="preserve">- раздаточныйматериал: </w:t>
      </w:r>
      <w:r>
        <w:rPr>
          <w:sz w:val="28"/>
          <w:szCs w:val="28"/>
        </w:rPr>
        <w:t>заготовки яиц, салфетки с рисунком, клей ПВА-М</w:t>
      </w:r>
    </w:p>
    <w:p w:rsidR="009A569C" w:rsidRPr="009A569C" w:rsidRDefault="009A569C" w:rsidP="009A569C">
      <w:pPr>
        <w:spacing w:line="360" w:lineRule="auto"/>
        <w:jc w:val="both"/>
        <w:rPr>
          <w:sz w:val="28"/>
          <w:szCs w:val="28"/>
        </w:rPr>
      </w:pPr>
      <w:r w:rsidRPr="00A040F1">
        <w:rPr>
          <w:sz w:val="28"/>
          <w:szCs w:val="28"/>
        </w:rPr>
        <w:t>- инструменты и приспос</w:t>
      </w:r>
      <w:r>
        <w:rPr>
          <w:sz w:val="28"/>
          <w:szCs w:val="28"/>
        </w:rPr>
        <w:t xml:space="preserve">обления для выполнения  </w:t>
      </w:r>
      <w:proofErr w:type="spellStart"/>
      <w:r>
        <w:rPr>
          <w:sz w:val="28"/>
          <w:szCs w:val="28"/>
        </w:rPr>
        <w:t>работы:</w:t>
      </w:r>
      <w:r w:rsidRPr="00A040F1">
        <w:rPr>
          <w:sz w:val="28"/>
          <w:szCs w:val="28"/>
        </w:rPr>
        <w:t>ножницы</w:t>
      </w:r>
      <w:proofErr w:type="spellEnd"/>
      <w:r w:rsidRPr="00A040F1">
        <w:rPr>
          <w:sz w:val="28"/>
          <w:szCs w:val="28"/>
        </w:rPr>
        <w:t>,</w:t>
      </w:r>
      <w:r>
        <w:rPr>
          <w:sz w:val="28"/>
          <w:szCs w:val="28"/>
        </w:rPr>
        <w:t xml:space="preserve"> кисти, акриловый грунт, поролоновые валики и губки </w:t>
      </w:r>
    </w:p>
    <w:p w:rsidR="009A569C" w:rsidRPr="00A040F1" w:rsidRDefault="009A569C" w:rsidP="009A569C">
      <w:pPr>
        <w:spacing w:line="360" w:lineRule="auto"/>
        <w:jc w:val="both"/>
        <w:rPr>
          <w:sz w:val="28"/>
          <w:szCs w:val="28"/>
        </w:rPr>
      </w:pPr>
      <w:r w:rsidRPr="00A040F1">
        <w:rPr>
          <w:sz w:val="28"/>
          <w:szCs w:val="28"/>
        </w:rPr>
        <w:t>- инструкционные карты</w:t>
      </w:r>
    </w:p>
    <w:p w:rsidR="009A569C" w:rsidRDefault="009A569C" w:rsidP="009A569C">
      <w:pPr>
        <w:spacing w:line="360" w:lineRule="auto"/>
        <w:jc w:val="both"/>
        <w:rPr>
          <w:sz w:val="28"/>
          <w:szCs w:val="28"/>
        </w:rPr>
      </w:pPr>
      <w:r w:rsidRPr="00A040F1">
        <w:rPr>
          <w:sz w:val="28"/>
          <w:szCs w:val="28"/>
        </w:rPr>
        <w:t xml:space="preserve">- презентация </w:t>
      </w:r>
      <w:r>
        <w:rPr>
          <w:sz w:val="28"/>
          <w:szCs w:val="28"/>
        </w:rPr>
        <w:t>«Символ Пасхи»</w:t>
      </w:r>
    </w:p>
    <w:p w:rsidR="009A569C" w:rsidRDefault="009A569C" w:rsidP="009A56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-видеоролик «Праздник светлой Пасхи»</w:t>
      </w:r>
    </w:p>
    <w:p w:rsidR="009A569C" w:rsidRPr="009A569C" w:rsidRDefault="009A569C" w:rsidP="009A569C">
      <w:pPr>
        <w:spacing w:line="360" w:lineRule="auto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Межпредметные</w:t>
      </w:r>
      <w:proofErr w:type="spellEnd"/>
      <w:r>
        <w:rPr>
          <w:b/>
          <w:sz w:val="28"/>
          <w:szCs w:val="28"/>
        </w:rPr>
        <w:t xml:space="preserve"> связи: </w:t>
      </w:r>
      <w:r>
        <w:rPr>
          <w:sz w:val="28"/>
          <w:szCs w:val="28"/>
        </w:rPr>
        <w:t>чтение, технология</w:t>
      </w:r>
    </w:p>
    <w:p w:rsidR="009A569C" w:rsidRDefault="009A569C" w:rsidP="009A569C">
      <w:pPr>
        <w:spacing w:line="360" w:lineRule="auto"/>
        <w:jc w:val="both"/>
        <w:rPr>
          <w:sz w:val="28"/>
          <w:szCs w:val="28"/>
        </w:rPr>
      </w:pPr>
      <w:r w:rsidRPr="00A040F1">
        <w:rPr>
          <w:b/>
          <w:sz w:val="28"/>
          <w:szCs w:val="28"/>
        </w:rPr>
        <w:t>Цель урока</w:t>
      </w:r>
      <w:r w:rsidRPr="00A040F1">
        <w:rPr>
          <w:sz w:val="28"/>
          <w:szCs w:val="28"/>
        </w:rPr>
        <w:t xml:space="preserve">: ознакомление  учащихся с новыми видами </w:t>
      </w:r>
      <w:r>
        <w:rPr>
          <w:sz w:val="28"/>
          <w:szCs w:val="28"/>
        </w:rPr>
        <w:t>декоративно-прикладного искусства</w:t>
      </w:r>
    </w:p>
    <w:p w:rsidR="009A569C" w:rsidRPr="00A040F1" w:rsidRDefault="009A569C" w:rsidP="009A569C">
      <w:pPr>
        <w:spacing w:line="360" w:lineRule="auto"/>
        <w:jc w:val="both"/>
        <w:rPr>
          <w:b/>
          <w:sz w:val="28"/>
          <w:szCs w:val="28"/>
        </w:rPr>
      </w:pPr>
      <w:r w:rsidRPr="00A040F1">
        <w:rPr>
          <w:b/>
          <w:sz w:val="28"/>
          <w:szCs w:val="28"/>
        </w:rPr>
        <w:t>Задачи урока:</w:t>
      </w:r>
    </w:p>
    <w:p w:rsidR="009A569C" w:rsidRDefault="009A569C" w:rsidP="009A569C">
      <w:pPr>
        <w:spacing w:line="360" w:lineRule="auto"/>
        <w:jc w:val="both"/>
        <w:rPr>
          <w:sz w:val="28"/>
          <w:szCs w:val="28"/>
        </w:rPr>
      </w:pPr>
      <w:r w:rsidRPr="00A040F1">
        <w:rPr>
          <w:b/>
          <w:i/>
          <w:sz w:val="28"/>
          <w:szCs w:val="28"/>
        </w:rPr>
        <w:t>Обучающие:</w:t>
      </w:r>
      <w:r w:rsidRPr="00A040F1">
        <w:rPr>
          <w:sz w:val="28"/>
          <w:szCs w:val="28"/>
        </w:rPr>
        <w:t xml:space="preserve">формирование умений и навыков в изготовлении </w:t>
      </w:r>
      <w:r>
        <w:rPr>
          <w:sz w:val="28"/>
          <w:szCs w:val="28"/>
        </w:rPr>
        <w:t xml:space="preserve">пасхального яйца </w:t>
      </w:r>
    </w:p>
    <w:p w:rsidR="009A569C" w:rsidRPr="00A040F1" w:rsidRDefault="009A569C" w:rsidP="009A569C">
      <w:pPr>
        <w:spacing w:line="360" w:lineRule="auto"/>
        <w:jc w:val="both"/>
        <w:rPr>
          <w:sz w:val="28"/>
          <w:szCs w:val="28"/>
        </w:rPr>
      </w:pPr>
      <w:r w:rsidRPr="00A040F1">
        <w:rPr>
          <w:b/>
          <w:i/>
          <w:sz w:val="28"/>
          <w:szCs w:val="28"/>
        </w:rPr>
        <w:t>Развивающие</w:t>
      </w:r>
      <w:r w:rsidRPr="00A040F1">
        <w:rPr>
          <w:i/>
          <w:sz w:val="28"/>
          <w:szCs w:val="28"/>
        </w:rPr>
        <w:t>:</w:t>
      </w:r>
      <w:r w:rsidRPr="00A040F1">
        <w:rPr>
          <w:sz w:val="28"/>
          <w:szCs w:val="28"/>
        </w:rPr>
        <w:t>развитие внимания, творческих способностей и эстетического вкуса, мелкой  моторики  и   глазомера.</w:t>
      </w:r>
    </w:p>
    <w:p w:rsidR="009A569C" w:rsidRPr="00AA0DCB" w:rsidRDefault="009A569C" w:rsidP="00AA0DCB">
      <w:pPr>
        <w:spacing w:line="360" w:lineRule="auto"/>
        <w:jc w:val="both"/>
        <w:rPr>
          <w:sz w:val="28"/>
          <w:szCs w:val="28"/>
        </w:rPr>
      </w:pPr>
      <w:r w:rsidRPr="00A040F1">
        <w:rPr>
          <w:b/>
          <w:i/>
          <w:sz w:val="28"/>
          <w:szCs w:val="28"/>
        </w:rPr>
        <w:t>Воспитательные</w:t>
      </w:r>
      <w:r w:rsidRPr="00A040F1">
        <w:rPr>
          <w:b/>
          <w:sz w:val="28"/>
          <w:szCs w:val="28"/>
        </w:rPr>
        <w:t>:</w:t>
      </w:r>
      <w:r w:rsidRPr="00A040F1">
        <w:rPr>
          <w:sz w:val="28"/>
          <w:szCs w:val="28"/>
        </w:rPr>
        <w:t xml:space="preserve">воспитание  бережливого отношения  к  труду, толерантного  отношения   друг к другу.     </w:t>
      </w:r>
    </w:p>
    <w:p w:rsidR="009A569C" w:rsidRDefault="009A569C" w:rsidP="009A569C">
      <w:pPr>
        <w:spacing w:line="360" w:lineRule="auto"/>
        <w:rPr>
          <w:b/>
          <w:sz w:val="28"/>
          <w:szCs w:val="28"/>
        </w:rPr>
      </w:pPr>
      <w:r w:rsidRPr="009A569C">
        <w:rPr>
          <w:b/>
          <w:sz w:val="28"/>
          <w:szCs w:val="28"/>
        </w:rPr>
        <w:t xml:space="preserve">Ход мероприятия:   </w:t>
      </w:r>
    </w:p>
    <w:tbl>
      <w:tblPr>
        <w:tblStyle w:val="a6"/>
        <w:tblW w:w="0" w:type="auto"/>
        <w:tblInd w:w="-743" w:type="dxa"/>
        <w:tblLook w:val="04A0"/>
      </w:tblPr>
      <w:tblGrid>
        <w:gridCol w:w="2084"/>
        <w:gridCol w:w="6162"/>
        <w:gridCol w:w="2068"/>
      </w:tblGrid>
      <w:tr w:rsidR="003B077B" w:rsidTr="003B077B">
        <w:tc>
          <w:tcPr>
            <w:tcW w:w="2411" w:type="dxa"/>
          </w:tcPr>
          <w:p w:rsidR="003B077B" w:rsidRPr="003B077B" w:rsidRDefault="003B077B" w:rsidP="003B077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B077B">
              <w:rPr>
                <w:b/>
                <w:sz w:val="28"/>
                <w:szCs w:val="28"/>
              </w:rPr>
              <w:t>Этапы</w:t>
            </w:r>
          </w:p>
        </w:tc>
        <w:tc>
          <w:tcPr>
            <w:tcW w:w="4677" w:type="dxa"/>
          </w:tcPr>
          <w:p w:rsidR="003B077B" w:rsidRPr="003B077B" w:rsidRDefault="00AA0DCB" w:rsidP="00AA0DC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</w:t>
            </w:r>
            <w:r w:rsidR="003B077B" w:rsidRPr="003B077B">
              <w:rPr>
                <w:b/>
                <w:sz w:val="28"/>
                <w:szCs w:val="28"/>
              </w:rPr>
              <w:t>ь учителя</w:t>
            </w:r>
          </w:p>
        </w:tc>
        <w:tc>
          <w:tcPr>
            <w:tcW w:w="3226" w:type="dxa"/>
          </w:tcPr>
          <w:p w:rsidR="003B077B" w:rsidRPr="003B077B" w:rsidRDefault="00AA0DCB" w:rsidP="003B077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</w:t>
            </w:r>
            <w:r w:rsidR="003B077B" w:rsidRPr="003B077B">
              <w:rPr>
                <w:b/>
                <w:sz w:val="28"/>
                <w:szCs w:val="28"/>
              </w:rPr>
              <w:t>ть учащихся</w:t>
            </w:r>
          </w:p>
        </w:tc>
      </w:tr>
      <w:tr w:rsidR="003B077B" w:rsidTr="003B077B">
        <w:tc>
          <w:tcPr>
            <w:tcW w:w="2411" w:type="dxa"/>
          </w:tcPr>
          <w:p w:rsidR="003B077B" w:rsidRPr="003B077B" w:rsidRDefault="003B077B" w:rsidP="003B07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3B077B">
              <w:rPr>
                <w:sz w:val="28"/>
                <w:szCs w:val="28"/>
              </w:rPr>
              <w:t>Орг. Момент.</w:t>
            </w:r>
          </w:p>
        </w:tc>
        <w:tc>
          <w:tcPr>
            <w:tcW w:w="4677" w:type="dxa"/>
          </w:tcPr>
          <w:p w:rsidR="003B077B" w:rsidRDefault="003B077B" w:rsidP="003B07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9A569C">
              <w:rPr>
                <w:sz w:val="28"/>
                <w:szCs w:val="28"/>
              </w:rPr>
              <w:t xml:space="preserve">«Уважение к прошлому – вот черта, отличающая образованность от дикости» говорил А.С.Пушкин, и время показало, что он был прав. Заглянем же с уважением в наше </w:t>
            </w:r>
            <w:r w:rsidRPr="009A569C">
              <w:rPr>
                <w:sz w:val="28"/>
                <w:szCs w:val="28"/>
              </w:rPr>
              <w:lastRenderedPageBreak/>
              <w:t>прошлое.</w:t>
            </w: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Сегодня мы с вами будем  работать в группах  разной возрастной  категории</w:t>
            </w:r>
          </w:p>
        </w:tc>
        <w:tc>
          <w:tcPr>
            <w:tcW w:w="3226" w:type="dxa"/>
          </w:tcPr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Слушают</w:t>
            </w: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B077B" w:rsidTr="003B077B">
        <w:tc>
          <w:tcPr>
            <w:tcW w:w="2411" w:type="dxa"/>
          </w:tcPr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2.Актуализация знаний</w:t>
            </w:r>
          </w:p>
        </w:tc>
        <w:tc>
          <w:tcPr>
            <w:tcW w:w="4677" w:type="dxa"/>
          </w:tcPr>
          <w:p w:rsidR="003B077B" w:rsidRDefault="003B077B" w:rsidP="003B07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Но прежде чем начать работу, давайте распределим роли: </w:t>
            </w:r>
          </w:p>
          <w:p w:rsidR="003B077B" w:rsidRDefault="003B077B" w:rsidP="003B07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чтец</w:t>
            </w:r>
          </w:p>
          <w:p w:rsidR="003B077B" w:rsidRDefault="003B077B" w:rsidP="003B07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докладчик</w:t>
            </w:r>
          </w:p>
          <w:p w:rsidR="003B077B" w:rsidRDefault="003B077B" w:rsidP="003B07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хранитель времени  или наблюдатель</w:t>
            </w:r>
          </w:p>
          <w:p w:rsidR="003B077B" w:rsidRDefault="003B077B" w:rsidP="003B07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оформитель</w:t>
            </w:r>
          </w:p>
          <w:p w:rsidR="003B077B" w:rsidRDefault="003B077B" w:rsidP="003B07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организатор</w:t>
            </w:r>
          </w:p>
          <w:p w:rsidR="003B077B" w:rsidRDefault="003B077B" w:rsidP="003B07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 всей нашей работой будет наблюдать экспертная комиссия.</w:t>
            </w:r>
          </w:p>
          <w:p w:rsidR="003B077B" w:rsidRDefault="003B077B" w:rsidP="003B07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 теперь давайте вспомним правила работы в группе:</w:t>
            </w:r>
          </w:p>
          <w:p w:rsidR="003B077B" w:rsidRPr="009507F6" w:rsidRDefault="003B077B" w:rsidP="003B077B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9507F6">
              <w:rPr>
                <w:b/>
                <w:i/>
                <w:sz w:val="28"/>
                <w:szCs w:val="28"/>
              </w:rPr>
              <w:t>«Правила работы в группе»</w:t>
            </w:r>
          </w:p>
          <w:p w:rsidR="003B077B" w:rsidRPr="009507F6" w:rsidRDefault="003B077B" w:rsidP="003B077B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b/>
                <w:i/>
                <w:sz w:val="28"/>
                <w:szCs w:val="28"/>
              </w:rPr>
            </w:pPr>
            <w:r w:rsidRPr="009507F6">
              <w:rPr>
                <w:b/>
                <w:i/>
                <w:sz w:val="28"/>
                <w:szCs w:val="28"/>
              </w:rPr>
              <w:t>Слушай, что говорят другие.</w:t>
            </w:r>
          </w:p>
          <w:p w:rsidR="003B077B" w:rsidRPr="009507F6" w:rsidRDefault="003B077B" w:rsidP="003B077B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b/>
                <w:i/>
                <w:sz w:val="28"/>
                <w:szCs w:val="28"/>
              </w:rPr>
            </w:pPr>
            <w:r w:rsidRPr="009507F6">
              <w:rPr>
                <w:b/>
                <w:i/>
                <w:sz w:val="28"/>
                <w:szCs w:val="28"/>
              </w:rPr>
              <w:t>Делай выводы об услышанном, задавай вопросы.</w:t>
            </w:r>
          </w:p>
          <w:p w:rsidR="003B077B" w:rsidRPr="009507F6" w:rsidRDefault="003B077B" w:rsidP="003B077B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b/>
                <w:i/>
                <w:sz w:val="28"/>
                <w:szCs w:val="28"/>
              </w:rPr>
            </w:pPr>
            <w:r w:rsidRPr="009507F6">
              <w:rPr>
                <w:b/>
                <w:i/>
                <w:sz w:val="28"/>
                <w:szCs w:val="28"/>
              </w:rPr>
              <w:t>Говори спокойно ясно, только по делу.</w:t>
            </w:r>
          </w:p>
          <w:p w:rsidR="003B077B" w:rsidRPr="009507F6" w:rsidRDefault="003B077B" w:rsidP="003B077B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b/>
                <w:i/>
                <w:sz w:val="28"/>
                <w:szCs w:val="28"/>
              </w:rPr>
            </w:pPr>
            <w:r w:rsidRPr="009507F6">
              <w:rPr>
                <w:b/>
                <w:i/>
                <w:sz w:val="28"/>
                <w:szCs w:val="28"/>
              </w:rPr>
              <w:t>Анализируй свою деятельность, вовремя корректируй недостатки.</w:t>
            </w:r>
          </w:p>
          <w:p w:rsidR="003B077B" w:rsidRPr="009507F6" w:rsidRDefault="003B077B" w:rsidP="003B077B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b/>
                <w:i/>
                <w:sz w:val="28"/>
                <w:szCs w:val="28"/>
              </w:rPr>
            </w:pPr>
            <w:r w:rsidRPr="009507F6">
              <w:rPr>
                <w:b/>
                <w:i/>
                <w:sz w:val="28"/>
                <w:szCs w:val="28"/>
              </w:rPr>
              <w:t>Помогай товарищам, если они об этом просят.</w:t>
            </w:r>
          </w:p>
          <w:p w:rsidR="003B077B" w:rsidRPr="009507F6" w:rsidRDefault="003B077B" w:rsidP="003B077B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b/>
                <w:i/>
                <w:sz w:val="28"/>
                <w:szCs w:val="28"/>
              </w:rPr>
            </w:pPr>
            <w:r w:rsidRPr="009507F6">
              <w:rPr>
                <w:b/>
                <w:i/>
                <w:sz w:val="28"/>
                <w:szCs w:val="28"/>
              </w:rPr>
              <w:t>Точно выполняй возложенную на тебя роль.</w:t>
            </w:r>
          </w:p>
          <w:p w:rsidR="003B077B" w:rsidRDefault="003B077B" w:rsidP="003B077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A569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Скажите: </w:t>
            </w:r>
            <w:r w:rsidRPr="009A569C">
              <w:rPr>
                <w:sz w:val="28"/>
                <w:szCs w:val="28"/>
              </w:rPr>
              <w:t xml:space="preserve">Хотелось бы вам  разгадать тайну </w:t>
            </w:r>
            <w:r w:rsidRPr="009A569C">
              <w:rPr>
                <w:sz w:val="28"/>
                <w:szCs w:val="28"/>
              </w:rPr>
              <w:lastRenderedPageBreak/>
              <w:t xml:space="preserve">«Волшебной шкатулки»? Тогда  в путь, к открытию тайны. То, что находится в шкатулке,  является символом зарождения жизни на Земле, ее плодородия у многих народов  мира с давних времен. Так, среди предметов быта, обнаруженных археологами на раскопках в Египте, найдены  их раскрашенные остатки. Ученые  установили их возраст - более четырех тысяч лет (2000 год до н.э.). </w:t>
            </w:r>
          </w:p>
          <w:p w:rsidR="003B077B" w:rsidRDefault="003B077B" w:rsidP="003B07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9A569C">
              <w:rPr>
                <w:sz w:val="28"/>
                <w:szCs w:val="28"/>
              </w:rPr>
              <w:t>Как вы думаете, о чём идё</w:t>
            </w:r>
            <w:r>
              <w:rPr>
                <w:sz w:val="28"/>
                <w:szCs w:val="28"/>
              </w:rPr>
              <w:t>т речь?</w:t>
            </w: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9A569C">
              <w:rPr>
                <w:sz w:val="28"/>
                <w:szCs w:val="28"/>
              </w:rPr>
              <w:t>Правильно. Скажите, пожалуйста, какой праздник отмечает весь православный мир весной?</w:t>
            </w: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  <w:r w:rsidRPr="009A569C">
              <w:rPr>
                <w:sz w:val="28"/>
                <w:szCs w:val="28"/>
              </w:rPr>
              <w:t>-  Да, верно. А с чем у в</w:t>
            </w:r>
            <w:r>
              <w:rPr>
                <w:sz w:val="28"/>
                <w:szCs w:val="28"/>
              </w:rPr>
              <w:t>ас ассоциируется этот праздник?</w:t>
            </w:r>
          </w:p>
        </w:tc>
        <w:tc>
          <w:tcPr>
            <w:tcW w:w="3226" w:type="dxa"/>
          </w:tcPr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Распределяют</w:t>
            </w: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Проговаривают</w:t>
            </w: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да</w:t>
            </w:r>
          </w:p>
          <w:p w:rsidR="003B077B" w:rsidRPr="003B077B" w:rsidRDefault="003B077B" w:rsidP="003B077B">
            <w:pPr>
              <w:rPr>
                <w:sz w:val="28"/>
                <w:szCs w:val="28"/>
              </w:rPr>
            </w:pPr>
          </w:p>
          <w:p w:rsidR="003B077B" w:rsidRPr="003B077B" w:rsidRDefault="003B077B" w:rsidP="003B077B">
            <w:pPr>
              <w:rPr>
                <w:sz w:val="28"/>
                <w:szCs w:val="28"/>
              </w:rPr>
            </w:pPr>
          </w:p>
          <w:p w:rsidR="003B077B" w:rsidRPr="003B077B" w:rsidRDefault="003B077B" w:rsidP="003B077B">
            <w:pPr>
              <w:rPr>
                <w:sz w:val="28"/>
                <w:szCs w:val="28"/>
              </w:rPr>
            </w:pPr>
          </w:p>
          <w:p w:rsidR="003B077B" w:rsidRPr="003B077B" w:rsidRDefault="003B077B" w:rsidP="003B077B">
            <w:pPr>
              <w:rPr>
                <w:sz w:val="28"/>
                <w:szCs w:val="28"/>
              </w:rPr>
            </w:pPr>
          </w:p>
          <w:p w:rsidR="003B077B" w:rsidRDefault="003B077B" w:rsidP="003B077B">
            <w:pPr>
              <w:rPr>
                <w:sz w:val="28"/>
                <w:szCs w:val="28"/>
              </w:rPr>
            </w:pPr>
          </w:p>
          <w:p w:rsidR="003B077B" w:rsidRDefault="003B077B" w:rsidP="003B077B">
            <w:pPr>
              <w:rPr>
                <w:sz w:val="28"/>
                <w:szCs w:val="28"/>
              </w:rPr>
            </w:pPr>
          </w:p>
          <w:p w:rsidR="003B077B" w:rsidRDefault="003B077B" w:rsidP="003B077B">
            <w:pPr>
              <w:rPr>
                <w:sz w:val="28"/>
                <w:szCs w:val="28"/>
              </w:rPr>
            </w:pPr>
          </w:p>
          <w:p w:rsidR="003B077B" w:rsidRDefault="003B077B" w:rsidP="003B077B">
            <w:pPr>
              <w:rPr>
                <w:sz w:val="28"/>
                <w:szCs w:val="28"/>
              </w:rPr>
            </w:pPr>
          </w:p>
          <w:p w:rsidR="003B077B" w:rsidRDefault="003B077B" w:rsidP="003B077B">
            <w:pPr>
              <w:rPr>
                <w:sz w:val="28"/>
                <w:szCs w:val="28"/>
              </w:rPr>
            </w:pPr>
          </w:p>
          <w:p w:rsidR="003B077B" w:rsidRDefault="003B077B" w:rsidP="003B077B">
            <w:pPr>
              <w:rPr>
                <w:sz w:val="28"/>
                <w:szCs w:val="28"/>
              </w:rPr>
            </w:pPr>
          </w:p>
          <w:p w:rsidR="003B077B" w:rsidRDefault="003B077B" w:rsidP="003B077B">
            <w:pPr>
              <w:rPr>
                <w:sz w:val="28"/>
                <w:szCs w:val="28"/>
              </w:rPr>
            </w:pPr>
          </w:p>
          <w:p w:rsidR="003B077B" w:rsidRDefault="003B077B" w:rsidP="003B077B">
            <w:pPr>
              <w:rPr>
                <w:sz w:val="28"/>
                <w:szCs w:val="28"/>
              </w:rPr>
            </w:pPr>
          </w:p>
          <w:p w:rsidR="003B077B" w:rsidRDefault="003B077B" w:rsidP="003B07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Яйцо</w:t>
            </w:r>
          </w:p>
          <w:p w:rsidR="003B077B" w:rsidRDefault="003B077B" w:rsidP="003B07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Пасха</w:t>
            </w:r>
          </w:p>
          <w:p w:rsidR="003B077B" w:rsidRPr="003B077B" w:rsidRDefault="003B077B" w:rsidP="003B077B">
            <w:pPr>
              <w:rPr>
                <w:sz w:val="28"/>
                <w:szCs w:val="28"/>
              </w:rPr>
            </w:pPr>
            <w:r w:rsidRPr="003B077B">
              <w:rPr>
                <w:sz w:val="28"/>
                <w:szCs w:val="28"/>
              </w:rPr>
              <w:t>крашеные яйца, куличи, пасхи и много всего вкусного, но самое главное, конечно, пасхальные яйца и приветствие «Христос воскрес!»</w:t>
            </w:r>
          </w:p>
        </w:tc>
      </w:tr>
      <w:tr w:rsidR="003B077B" w:rsidTr="003B077B">
        <w:tc>
          <w:tcPr>
            <w:tcW w:w="2411" w:type="dxa"/>
          </w:tcPr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3.Основная часть</w:t>
            </w:r>
          </w:p>
        </w:tc>
        <w:tc>
          <w:tcPr>
            <w:tcW w:w="4677" w:type="dxa"/>
          </w:tcPr>
          <w:p w:rsidR="003B077B" w:rsidRPr="009A569C" w:rsidRDefault="003B077B" w:rsidP="003B07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Ребята, раз мы с вами говорим о пасхальном яйце, и узнали, что оно символизирует зарождение жизни, давайте вместе определим</w:t>
            </w:r>
            <w:r w:rsidRPr="009A569C">
              <w:rPr>
                <w:sz w:val="28"/>
                <w:szCs w:val="28"/>
              </w:rPr>
              <w:t>тему урока «Пасхальное яйцо как символ жизни».</w:t>
            </w:r>
          </w:p>
          <w:p w:rsidR="003B077B" w:rsidRPr="009A569C" w:rsidRDefault="003B077B" w:rsidP="003B077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A569C">
              <w:rPr>
                <w:sz w:val="28"/>
                <w:szCs w:val="28"/>
              </w:rPr>
              <w:t>- А какую цель мы поставим перед собой?</w:t>
            </w: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Default="003B077B" w:rsidP="003B077B">
            <w:pPr>
              <w:spacing w:line="360" w:lineRule="auto"/>
              <w:jc w:val="both"/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- Что же такое пасха давайте с вами посмотрим </w:t>
            </w:r>
            <w:r w:rsidRPr="00562655">
              <w:rPr>
                <w:b/>
                <w:i/>
                <w:sz w:val="28"/>
                <w:szCs w:val="28"/>
                <w:u w:val="single"/>
              </w:rPr>
              <w:t>(видеофрагмент)</w:t>
            </w:r>
          </w:p>
          <w:p w:rsidR="003B077B" w:rsidRDefault="003B077B" w:rsidP="003B07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Ребята, как вы уже услышали,  н</w:t>
            </w:r>
            <w:r w:rsidRPr="00562655">
              <w:rPr>
                <w:sz w:val="28"/>
                <w:szCs w:val="28"/>
              </w:rPr>
              <w:t xml:space="preserve">а Руси праздник Пасхи празднуется с Х века.В России Пасха считается семейным праздником; за праздничным столом собираются все родственники и после 40-дневного поста едят скоромную пищу: мясо, </w:t>
            </w:r>
            <w:r>
              <w:rPr>
                <w:sz w:val="28"/>
                <w:szCs w:val="28"/>
              </w:rPr>
              <w:t>куличи, пасху,  сладости и как мы уже сказали, символ жизни – яйца.</w:t>
            </w:r>
          </w:p>
          <w:p w:rsidR="003B077B" w:rsidRPr="003B077B" w:rsidRDefault="003B077B" w:rsidP="003B077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А вот почему яйцо является символом, и почему яйца красят  вы узнаете из текста. </w:t>
            </w:r>
            <w:r w:rsidRPr="003B077B">
              <w:rPr>
                <w:b/>
                <w:sz w:val="28"/>
                <w:szCs w:val="28"/>
              </w:rPr>
              <w:t>Приложение</w:t>
            </w:r>
          </w:p>
        </w:tc>
        <w:tc>
          <w:tcPr>
            <w:tcW w:w="3226" w:type="dxa"/>
          </w:tcPr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3B077B" w:rsidRPr="003B077B" w:rsidRDefault="003B077B" w:rsidP="003B077B">
            <w:pPr>
              <w:rPr>
                <w:sz w:val="28"/>
                <w:szCs w:val="28"/>
              </w:rPr>
            </w:pPr>
          </w:p>
          <w:p w:rsidR="003B077B" w:rsidRPr="003B077B" w:rsidRDefault="003B077B" w:rsidP="003B077B">
            <w:pPr>
              <w:rPr>
                <w:sz w:val="28"/>
                <w:szCs w:val="28"/>
              </w:rPr>
            </w:pPr>
          </w:p>
          <w:p w:rsidR="003B077B" w:rsidRPr="003B077B" w:rsidRDefault="003B077B" w:rsidP="003B077B">
            <w:pPr>
              <w:rPr>
                <w:sz w:val="28"/>
                <w:szCs w:val="28"/>
              </w:rPr>
            </w:pPr>
          </w:p>
          <w:p w:rsidR="003B077B" w:rsidRPr="003B077B" w:rsidRDefault="003B077B" w:rsidP="003B077B">
            <w:pPr>
              <w:rPr>
                <w:sz w:val="28"/>
                <w:szCs w:val="28"/>
              </w:rPr>
            </w:pPr>
          </w:p>
          <w:p w:rsidR="003B077B" w:rsidRPr="003B077B" w:rsidRDefault="003B077B" w:rsidP="003B077B">
            <w:pPr>
              <w:rPr>
                <w:sz w:val="28"/>
                <w:szCs w:val="28"/>
              </w:rPr>
            </w:pPr>
          </w:p>
          <w:p w:rsidR="003B077B" w:rsidRPr="003B077B" w:rsidRDefault="003B077B" w:rsidP="003B077B">
            <w:pPr>
              <w:rPr>
                <w:sz w:val="28"/>
                <w:szCs w:val="28"/>
              </w:rPr>
            </w:pPr>
          </w:p>
          <w:p w:rsidR="003B077B" w:rsidRDefault="003B077B" w:rsidP="003B077B">
            <w:pPr>
              <w:rPr>
                <w:sz w:val="28"/>
                <w:szCs w:val="28"/>
              </w:rPr>
            </w:pPr>
          </w:p>
          <w:p w:rsidR="003B077B" w:rsidRDefault="003B077B" w:rsidP="003B077B">
            <w:pPr>
              <w:rPr>
                <w:sz w:val="28"/>
                <w:szCs w:val="28"/>
              </w:rPr>
            </w:pPr>
          </w:p>
          <w:p w:rsidR="003B077B" w:rsidRPr="003B077B" w:rsidRDefault="003B077B" w:rsidP="003B077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B077B">
              <w:rPr>
                <w:sz w:val="28"/>
                <w:szCs w:val="28"/>
              </w:rPr>
              <w:t xml:space="preserve">- узнать об </w:t>
            </w:r>
            <w:r w:rsidRPr="003B077B">
              <w:rPr>
                <w:sz w:val="28"/>
                <w:szCs w:val="28"/>
              </w:rPr>
              <w:lastRenderedPageBreak/>
              <w:t>истории праздника Пасхи</w:t>
            </w:r>
          </w:p>
          <w:p w:rsidR="003B077B" w:rsidRPr="003B077B" w:rsidRDefault="003B077B" w:rsidP="003B077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B077B">
              <w:rPr>
                <w:sz w:val="28"/>
                <w:szCs w:val="28"/>
              </w:rPr>
              <w:t>-узнать, как раньше  украшали яйца</w:t>
            </w:r>
          </w:p>
          <w:p w:rsidR="003B077B" w:rsidRPr="003B077B" w:rsidRDefault="003B077B" w:rsidP="003B077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B077B">
              <w:rPr>
                <w:sz w:val="28"/>
                <w:szCs w:val="28"/>
              </w:rPr>
              <w:t xml:space="preserve">- научиться самим украшать пасхальные яйца </w:t>
            </w:r>
          </w:p>
          <w:p w:rsidR="003B077B" w:rsidRDefault="003B077B" w:rsidP="003B077B">
            <w:pPr>
              <w:rPr>
                <w:sz w:val="28"/>
                <w:szCs w:val="28"/>
              </w:rPr>
            </w:pPr>
          </w:p>
          <w:p w:rsidR="009E1BBC" w:rsidRDefault="009E1BBC" w:rsidP="003B077B">
            <w:pPr>
              <w:rPr>
                <w:sz w:val="28"/>
                <w:szCs w:val="28"/>
              </w:rPr>
            </w:pPr>
          </w:p>
          <w:p w:rsidR="009E1BBC" w:rsidRDefault="009E1BBC" w:rsidP="003B077B">
            <w:pPr>
              <w:rPr>
                <w:sz w:val="28"/>
                <w:szCs w:val="28"/>
              </w:rPr>
            </w:pPr>
          </w:p>
          <w:p w:rsidR="009E1BBC" w:rsidRPr="003B077B" w:rsidRDefault="009E1BBC" w:rsidP="003B07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Читают текст</w:t>
            </w:r>
          </w:p>
        </w:tc>
      </w:tr>
      <w:tr w:rsidR="003B077B" w:rsidTr="003B077B">
        <w:tc>
          <w:tcPr>
            <w:tcW w:w="2411" w:type="dxa"/>
          </w:tcPr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4.Практическая часть</w:t>
            </w:r>
          </w:p>
        </w:tc>
        <w:tc>
          <w:tcPr>
            <w:tcW w:w="4677" w:type="dxa"/>
          </w:tcPr>
          <w:p w:rsidR="003B077B" w:rsidRDefault="003B077B" w:rsidP="003B077B">
            <w:pPr>
              <w:spacing w:line="360" w:lineRule="auto"/>
              <w:ind w:firstLine="709"/>
              <w:jc w:val="both"/>
              <w:rPr>
                <w:b/>
                <w:sz w:val="28"/>
                <w:szCs w:val="28"/>
              </w:rPr>
            </w:pPr>
            <w:r w:rsidRPr="00215BCB">
              <w:rPr>
                <w:b/>
                <w:sz w:val="28"/>
                <w:szCs w:val="28"/>
              </w:rPr>
              <w:t xml:space="preserve">Задания: </w:t>
            </w:r>
          </w:p>
          <w:p w:rsidR="003B077B" w:rsidRPr="00D63097" w:rsidRDefault="003B077B" w:rsidP="003B077B">
            <w:pPr>
              <w:pStyle w:val="a3"/>
              <w:numPr>
                <w:ilvl w:val="0"/>
                <w:numId w:val="2"/>
              </w:num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A4543">
              <w:rPr>
                <w:rFonts w:ascii="Times New Roman" w:hAnsi="Times New Roman" w:cs="Times New Roman"/>
                <w:sz w:val="28"/>
                <w:szCs w:val="28"/>
              </w:rPr>
              <w:t>Рассмотрите виды окрашивания  пасхальных яиц</w:t>
            </w:r>
          </w:p>
          <w:p w:rsidR="003B077B" w:rsidRPr="007A4543" w:rsidRDefault="003B077B" w:rsidP="003B077B">
            <w:pPr>
              <w:shd w:val="clear" w:color="auto" w:fill="FFFFFF"/>
              <w:rPr>
                <w:i/>
                <w:sz w:val="28"/>
                <w:szCs w:val="28"/>
              </w:rPr>
            </w:pPr>
            <w:r w:rsidRPr="007A4543">
              <w:rPr>
                <w:i/>
                <w:sz w:val="28"/>
                <w:szCs w:val="28"/>
              </w:rPr>
              <w:t>*«</w:t>
            </w:r>
            <w:proofErr w:type="spellStart"/>
            <w:r w:rsidRPr="007A4543">
              <w:rPr>
                <w:i/>
                <w:sz w:val="28"/>
                <w:szCs w:val="28"/>
              </w:rPr>
              <w:t>писанками</w:t>
            </w:r>
            <w:proofErr w:type="spellEnd"/>
            <w:r w:rsidRPr="007A4543">
              <w:rPr>
                <w:i/>
                <w:sz w:val="28"/>
                <w:szCs w:val="28"/>
              </w:rPr>
              <w:t>» -  называют самый сложный и самый древний вид росписи.</w:t>
            </w:r>
          </w:p>
          <w:p w:rsidR="003B077B" w:rsidRPr="007A4543" w:rsidRDefault="003B077B" w:rsidP="003B077B">
            <w:pPr>
              <w:shd w:val="clear" w:color="auto" w:fill="FFFFFF"/>
              <w:rPr>
                <w:i/>
                <w:sz w:val="28"/>
                <w:szCs w:val="28"/>
              </w:rPr>
            </w:pPr>
            <w:r w:rsidRPr="007A4543">
              <w:rPr>
                <w:i/>
                <w:sz w:val="28"/>
                <w:szCs w:val="28"/>
              </w:rPr>
              <w:t xml:space="preserve">                               Это обереги с узорами – символами. </w:t>
            </w:r>
          </w:p>
          <w:p w:rsidR="003B077B" w:rsidRPr="007A4543" w:rsidRDefault="003B077B" w:rsidP="003B077B">
            <w:pPr>
              <w:shd w:val="clear" w:color="auto" w:fill="FFFFFF"/>
              <w:rPr>
                <w:i/>
                <w:sz w:val="28"/>
                <w:szCs w:val="28"/>
              </w:rPr>
            </w:pPr>
          </w:p>
          <w:p w:rsidR="003B077B" w:rsidRDefault="003B077B" w:rsidP="003B077B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2829261" cy="2111805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384" cy="211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77B" w:rsidRPr="007A4543" w:rsidRDefault="003B077B" w:rsidP="003B077B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</w:p>
          <w:p w:rsidR="003B077B" w:rsidRPr="007A4543" w:rsidRDefault="003B077B" w:rsidP="003B077B">
            <w:pPr>
              <w:shd w:val="clear" w:color="auto" w:fill="FFFFFF"/>
              <w:rPr>
                <w:i/>
                <w:sz w:val="28"/>
                <w:szCs w:val="28"/>
              </w:rPr>
            </w:pPr>
            <w:r w:rsidRPr="007A4543">
              <w:rPr>
                <w:i/>
                <w:sz w:val="28"/>
                <w:szCs w:val="28"/>
              </w:rPr>
              <w:lastRenderedPageBreak/>
              <w:t xml:space="preserve"> *«</w:t>
            </w:r>
            <w:proofErr w:type="spellStart"/>
            <w:r w:rsidRPr="007A4543">
              <w:rPr>
                <w:i/>
                <w:sz w:val="28"/>
                <w:szCs w:val="28"/>
              </w:rPr>
              <w:t>крашенками</w:t>
            </w:r>
            <w:proofErr w:type="spellEnd"/>
            <w:r w:rsidRPr="007A4543">
              <w:rPr>
                <w:i/>
                <w:sz w:val="28"/>
                <w:szCs w:val="28"/>
              </w:rPr>
              <w:t xml:space="preserve">» - яичко, которое варится и окрашивается в разные цвета.                    </w:t>
            </w:r>
          </w:p>
          <w:p w:rsidR="003B077B" w:rsidRPr="007A4543" w:rsidRDefault="003B077B" w:rsidP="003B077B">
            <w:pPr>
              <w:shd w:val="clear" w:color="auto" w:fill="FFFFFF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2326379" cy="1968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378" cy="1968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77B" w:rsidRPr="007A4543" w:rsidRDefault="003B077B" w:rsidP="003B077B">
            <w:pPr>
              <w:shd w:val="clear" w:color="auto" w:fill="FFFFFF"/>
              <w:rPr>
                <w:i/>
                <w:sz w:val="28"/>
                <w:szCs w:val="28"/>
              </w:rPr>
            </w:pPr>
          </w:p>
          <w:p w:rsidR="003B077B" w:rsidRPr="007A4543" w:rsidRDefault="003B077B" w:rsidP="003B077B">
            <w:pPr>
              <w:shd w:val="clear" w:color="auto" w:fill="FFFFFF"/>
              <w:rPr>
                <w:i/>
                <w:sz w:val="28"/>
                <w:szCs w:val="28"/>
              </w:rPr>
            </w:pPr>
            <w:r w:rsidRPr="007A4543">
              <w:rPr>
                <w:i/>
                <w:sz w:val="28"/>
                <w:szCs w:val="28"/>
              </w:rPr>
              <w:t>*«</w:t>
            </w:r>
            <w:proofErr w:type="spellStart"/>
            <w:r w:rsidRPr="007A4543">
              <w:rPr>
                <w:i/>
                <w:sz w:val="28"/>
                <w:szCs w:val="28"/>
              </w:rPr>
              <w:t>крапанками</w:t>
            </w:r>
            <w:proofErr w:type="spellEnd"/>
            <w:r w:rsidRPr="007A4543">
              <w:rPr>
                <w:i/>
                <w:sz w:val="28"/>
                <w:szCs w:val="28"/>
              </w:rPr>
              <w:t xml:space="preserve">»  - яйцо окрашивалось в какой-то цвет.капали на яичко </w:t>
            </w:r>
          </w:p>
          <w:p w:rsidR="003B077B" w:rsidRPr="007A4543" w:rsidRDefault="003B077B" w:rsidP="003B077B">
            <w:pPr>
              <w:shd w:val="clear" w:color="auto" w:fill="FFFFFF"/>
              <w:rPr>
                <w:i/>
                <w:sz w:val="28"/>
                <w:szCs w:val="28"/>
              </w:rPr>
            </w:pPr>
            <w:r w:rsidRPr="007A4543">
              <w:rPr>
                <w:i/>
                <w:sz w:val="28"/>
                <w:szCs w:val="28"/>
              </w:rPr>
              <w:t xml:space="preserve">                             зажженной восковой свечкой. Воск застывал, и яйцо</w:t>
            </w:r>
          </w:p>
          <w:p w:rsidR="003B077B" w:rsidRPr="007A4543" w:rsidRDefault="003B077B" w:rsidP="003B077B">
            <w:pPr>
              <w:shd w:val="clear" w:color="auto" w:fill="FFFFFF"/>
              <w:rPr>
                <w:i/>
                <w:sz w:val="28"/>
                <w:szCs w:val="28"/>
              </w:rPr>
            </w:pPr>
            <w:r w:rsidRPr="007A4543">
              <w:rPr>
                <w:i/>
                <w:sz w:val="28"/>
                <w:szCs w:val="28"/>
              </w:rPr>
              <w:t xml:space="preserve">                             окунали в другой цвет</w:t>
            </w:r>
          </w:p>
          <w:p w:rsidR="003B077B" w:rsidRPr="007A4543" w:rsidRDefault="003B077B" w:rsidP="003B077B">
            <w:pPr>
              <w:shd w:val="clear" w:color="auto" w:fill="FFFFFF"/>
              <w:rPr>
                <w:i/>
                <w:sz w:val="28"/>
                <w:szCs w:val="28"/>
              </w:rPr>
            </w:pPr>
            <w:r w:rsidRPr="007A4543">
              <w:rPr>
                <w:i/>
                <w:sz w:val="28"/>
                <w:szCs w:val="28"/>
              </w:rPr>
              <w:t xml:space="preserve">.                                   </w:t>
            </w:r>
          </w:p>
          <w:p w:rsidR="003B077B" w:rsidRPr="007A4543" w:rsidRDefault="003B077B" w:rsidP="003B077B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2108498" cy="1579078"/>
                  <wp:effectExtent l="0" t="0" r="635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203" cy="1581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77B" w:rsidRPr="007A4543" w:rsidRDefault="003B077B" w:rsidP="003B077B">
            <w:pPr>
              <w:shd w:val="clear" w:color="auto" w:fill="FFFFFF"/>
              <w:rPr>
                <w:i/>
                <w:sz w:val="28"/>
                <w:szCs w:val="28"/>
              </w:rPr>
            </w:pPr>
            <w:r w:rsidRPr="007A4543">
              <w:rPr>
                <w:i/>
                <w:sz w:val="28"/>
                <w:szCs w:val="28"/>
              </w:rPr>
              <w:t>*«</w:t>
            </w:r>
            <w:proofErr w:type="spellStart"/>
            <w:r w:rsidRPr="007A4543">
              <w:rPr>
                <w:i/>
                <w:sz w:val="28"/>
                <w:szCs w:val="28"/>
              </w:rPr>
              <w:t>дряпанка</w:t>
            </w:r>
            <w:proofErr w:type="spellEnd"/>
            <w:r w:rsidRPr="007A4543">
              <w:rPr>
                <w:i/>
                <w:sz w:val="28"/>
                <w:szCs w:val="28"/>
              </w:rPr>
              <w:t xml:space="preserve">» - яичко, которое царапают, по одноцветной краске нанося </w:t>
            </w:r>
          </w:p>
          <w:p w:rsidR="003B077B" w:rsidRDefault="003B077B" w:rsidP="003B077B">
            <w:pPr>
              <w:shd w:val="clear" w:color="auto" w:fill="FFFFFF"/>
              <w:rPr>
                <w:i/>
                <w:sz w:val="28"/>
                <w:szCs w:val="28"/>
              </w:rPr>
            </w:pPr>
            <w:r w:rsidRPr="007A4543">
              <w:rPr>
                <w:i/>
                <w:sz w:val="28"/>
                <w:szCs w:val="28"/>
              </w:rPr>
              <w:t xml:space="preserve">                         орнамент.</w:t>
            </w:r>
          </w:p>
          <w:p w:rsidR="003B077B" w:rsidRPr="007A4543" w:rsidRDefault="003B077B" w:rsidP="003B077B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815625" cy="187411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086" cy="187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77B" w:rsidRPr="007A4543" w:rsidRDefault="003B077B" w:rsidP="003B077B">
            <w:pPr>
              <w:shd w:val="clear" w:color="auto" w:fill="FFFFFF"/>
              <w:rPr>
                <w:i/>
                <w:sz w:val="28"/>
                <w:szCs w:val="28"/>
              </w:rPr>
            </w:pPr>
          </w:p>
          <w:p w:rsidR="003B077B" w:rsidRPr="007A4543" w:rsidRDefault="003B077B" w:rsidP="003B077B">
            <w:pPr>
              <w:shd w:val="clear" w:color="auto" w:fill="FFFFFF"/>
              <w:rPr>
                <w:i/>
                <w:sz w:val="28"/>
                <w:szCs w:val="28"/>
              </w:rPr>
            </w:pPr>
          </w:p>
          <w:p w:rsidR="003B077B" w:rsidRDefault="003B077B" w:rsidP="003B077B">
            <w:pPr>
              <w:shd w:val="clear" w:color="auto" w:fill="FFFFFF"/>
              <w:rPr>
                <w:i/>
                <w:sz w:val="28"/>
                <w:szCs w:val="28"/>
              </w:rPr>
            </w:pPr>
            <w:r w:rsidRPr="007A4543">
              <w:rPr>
                <w:i/>
                <w:sz w:val="28"/>
                <w:szCs w:val="28"/>
              </w:rPr>
              <w:t>*</w:t>
            </w:r>
            <w:proofErr w:type="spellStart"/>
            <w:r w:rsidRPr="007A4543">
              <w:rPr>
                <w:i/>
                <w:sz w:val="28"/>
                <w:szCs w:val="28"/>
              </w:rPr>
              <w:t>малеванка</w:t>
            </w:r>
            <w:proofErr w:type="spellEnd"/>
            <w:r w:rsidRPr="007A4543">
              <w:rPr>
                <w:i/>
                <w:sz w:val="28"/>
                <w:szCs w:val="28"/>
              </w:rPr>
              <w:t xml:space="preserve"> — яйцо, расписанное придуманным узором. Они не несут символического значения, могут расписываться краской (а не воском).</w:t>
            </w:r>
          </w:p>
          <w:p w:rsidR="003B077B" w:rsidRDefault="003B077B" w:rsidP="003B077B">
            <w:pPr>
              <w:shd w:val="clear" w:color="auto" w:fill="FFFFFF"/>
              <w:rPr>
                <w:i/>
                <w:sz w:val="28"/>
                <w:szCs w:val="28"/>
              </w:rPr>
            </w:pPr>
          </w:p>
          <w:p w:rsidR="003B077B" w:rsidRDefault="003B077B" w:rsidP="003B077B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29772" cy="1764255"/>
                  <wp:effectExtent l="0" t="0" r="889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12" cy="1772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77B" w:rsidRDefault="003B077B" w:rsidP="003B077B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</w:p>
          <w:p w:rsidR="003B077B" w:rsidRDefault="003B077B" w:rsidP="003B077B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</w:p>
          <w:p w:rsidR="003B077B" w:rsidRPr="008C584C" w:rsidRDefault="003B077B" w:rsidP="003B077B">
            <w:pPr>
              <w:pStyle w:val="a3"/>
              <w:numPr>
                <w:ilvl w:val="0"/>
                <w:numId w:val="2"/>
              </w:num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Изготовьте пасхальное яйцо из воздушного шарика и ниток изучив информационную карту</w:t>
            </w:r>
          </w:p>
          <w:p w:rsidR="003B077B" w:rsidRDefault="003B077B" w:rsidP="003B077B">
            <w:pPr>
              <w:shd w:val="clear" w:color="auto" w:fill="FFFFFF"/>
              <w:rPr>
                <w:i/>
                <w:sz w:val="28"/>
                <w:szCs w:val="28"/>
              </w:rPr>
            </w:pPr>
            <w:r w:rsidRPr="007A4543">
              <w:rPr>
                <w:i/>
                <w:sz w:val="28"/>
                <w:szCs w:val="28"/>
              </w:rPr>
              <w:t>Для работы потребуется: шарики, клей и нитки</w:t>
            </w:r>
          </w:p>
          <w:p w:rsidR="003B077B" w:rsidRDefault="003B077B" w:rsidP="003B077B">
            <w:pPr>
              <w:pStyle w:val="a3"/>
              <w:numPr>
                <w:ilvl w:val="0"/>
                <w:numId w:val="6"/>
              </w:numPr>
              <w:shd w:val="clear" w:color="auto" w:fill="FFFFFF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Обмажьте воздушный шарик клеем ПВА</w:t>
            </w:r>
          </w:p>
          <w:p w:rsidR="003B077B" w:rsidRDefault="003B077B" w:rsidP="003B077B">
            <w:pPr>
              <w:pStyle w:val="a3"/>
              <w:numPr>
                <w:ilvl w:val="0"/>
                <w:numId w:val="6"/>
              </w:numPr>
              <w:shd w:val="clear" w:color="auto" w:fill="FFFFFF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Обмотайте нитками</w:t>
            </w:r>
          </w:p>
          <w:p w:rsidR="003B077B" w:rsidRDefault="003B077B" w:rsidP="003B077B">
            <w:pPr>
              <w:pStyle w:val="a3"/>
              <w:numPr>
                <w:ilvl w:val="0"/>
                <w:numId w:val="6"/>
              </w:numPr>
              <w:shd w:val="clear" w:color="auto" w:fill="FFFFFF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Дайте подсохнуть</w:t>
            </w:r>
          </w:p>
          <w:p w:rsidR="003B077B" w:rsidRPr="00105244" w:rsidRDefault="003B077B" w:rsidP="003B077B">
            <w:pPr>
              <w:pStyle w:val="a3"/>
              <w:numPr>
                <w:ilvl w:val="0"/>
                <w:numId w:val="6"/>
              </w:numPr>
              <w:shd w:val="clear" w:color="auto" w:fill="FFFFFF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После того как высохнет, выньте воздушный шарик при помощи иголки</w:t>
            </w:r>
          </w:p>
          <w:p w:rsidR="003B077B" w:rsidRPr="007A4543" w:rsidRDefault="003B077B" w:rsidP="003B077B">
            <w:pPr>
              <w:pStyle w:val="a3"/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3B077B" w:rsidRPr="00D63097" w:rsidRDefault="003B077B" w:rsidP="003B077B">
            <w:pPr>
              <w:pStyle w:val="a3"/>
              <w:numPr>
                <w:ilvl w:val="0"/>
                <w:numId w:val="2"/>
              </w:numPr>
              <w:shd w:val="clear" w:color="auto" w:fill="FFFFFF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Подготовить защиту выполненной работы</w:t>
            </w: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226" w:type="dxa"/>
          </w:tcPr>
          <w:p w:rsidR="003B077B" w:rsidRDefault="009E1BBC" w:rsidP="009A569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Выполняют задания в группах</w:t>
            </w:r>
          </w:p>
        </w:tc>
      </w:tr>
      <w:tr w:rsidR="003B077B" w:rsidTr="003B077B">
        <w:tc>
          <w:tcPr>
            <w:tcW w:w="2411" w:type="dxa"/>
          </w:tcPr>
          <w:p w:rsidR="003B077B" w:rsidRDefault="009E1BBC" w:rsidP="009A569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5.закрепление</w:t>
            </w:r>
          </w:p>
        </w:tc>
        <w:tc>
          <w:tcPr>
            <w:tcW w:w="4677" w:type="dxa"/>
          </w:tcPr>
          <w:p w:rsidR="009E1BBC" w:rsidRPr="009E1BBC" w:rsidRDefault="009E1BBC" w:rsidP="009E1BBC">
            <w:pPr>
              <w:spacing w:line="360" w:lineRule="auto"/>
              <w:rPr>
                <w:sz w:val="28"/>
                <w:szCs w:val="28"/>
              </w:rPr>
            </w:pPr>
            <w:r w:rsidRPr="009E1BBC">
              <w:rPr>
                <w:sz w:val="28"/>
                <w:szCs w:val="28"/>
              </w:rPr>
              <w:t>- Теперь давайте заслушаем каждую группу, в какой технике они выполняли свое яйцо, и посмотрим что получилось.</w:t>
            </w:r>
          </w:p>
          <w:p w:rsidR="009E1BBC" w:rsidRPr="009E1BBC" w:rsidRDefault="009E1BBC" w:rsidP="009E1BBC">
            <w:pPr>
              <w:spacing w:line="360" w:lineRule="auto"/>
              <w:rPr>
                <w:sz w:val="28"/>
                <w:szCs w:val="28"/>
              </w:rPr>
            </w:pPr>
            <w:r w:rsidRPr="009E1BBC">
              <w:rPr>
                <w:sz w:val="28"/>
                <w:szCs w:val="28"/>
              </w:rPr>
              <w:t>- Давайте соберём наши яйца в единую корзину.</w:t>
            </w: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226" w:type="dxa"/>
          </w:tcPr>
          <w:p w:rsidR="003B077B" w:rsidRDefault="009E1BBC" w:rsidP="009A569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Защищают проект</w:t>
            </w:r>
          </w:p>
        </w:tc>
      </w:tr>
      <w:tr w:rsidR="003B077B" w:rsidTr="003B077B">
        <w:tc>
          <w:tcPr>
            <w:tcW w:w="2411" w:type="dxa"/>
          </w:tcPr>
          <w:p w:rsidR="003B077B" w:rsidRDefault="009E1BBC" w:rsidP="009A569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6.Итог. Рефлексия</w:t>
            </w:r>
          </w:p>
        </w:tc>
        <w:tc>
          <w:tcPr>
            <w:tcW w:w="4677" w:type="dxa"/>
          </w:tcPr>
          <w:p w:rsidR="009E1BBC" w:rsidRDefault="009E1BBC" w:rsidP="009E1BB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Итак, мы сегодня все славно потрудились, но  нашим экспертам надо выбрать группу, которая лучше, дружнее и сплоченнее  всех трудилась.</w:t>
            </w:r>
          </w:p>
          <w:p w:rsidR="009E1BBC" w:rsidRPr="00B6752C" w:rsidRDefault="009E1BBC" w:rsidP="009E1BB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 Передаю слово экспертам.</w:t>
            </w:r>
          </w:p>
          <w:p w:rsidR="009E1BBC" w:rsidRDefault="009E1BBC" w:rsidP="009E1BB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Дети, скажите, вам понравился наш урок? На столе вы видите ленточки красного, жёлтого и синего цветов. Давайте украсим букет из верб </w:t>
            </w:r>
            <w:r>
              <w:rPr>
                <w:sz w:val="28"/>
                <w:szCs w:val="28"/>
              </w:rPr>
              <w:lastRenderedPageBreak/>
              <w:t xml:space="preserve">этими лентами. Если понравилось - красная лента, если не совсем-жёлтая, не понравилось - синяя лента. </w:t>
            </w:r>
          </w:p>
          <w:p w:rsidR="009E1BBC" w:rsidRDefault="009E1BBC" w:rsidP="009E1BB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Скажите, пригодятся ли вам  знания, полученные на уроке, и будете ли вы применять их? </w:t>
            </w:r>
          </w:p>
          <w:p w:rsidR="009E1BBC" w:rsidRPr="00B6752C" w:rsidRDefault="009E1BBC" w:rsidP="009E1BB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Добились ли мы поставленных целей? </w:t>
            </w:r>
          </w:p>
          <w:p w:rsidR="009E1BBC" w:rsidRDefault="009E1BBC" w:rsidP="009E1BB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В заключении я хотела бы вам рассказать притчу.</w:t>
            </w:r>
          </w:p>
          <w:p w:rsidR="009E1BBC" w:rsidRDefault="009E1BBC" w:rsidP="009E1BB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“Жил мудрец, который знал всё. </w:t>
            </w:r>
            <w:r w:rsidRPr="004B723F">
              <w:rPr>
                <w:sz w:val="28"/>
                <w:szCs w:val="28"/>
              </w:rPr>
              <w:t>Один человек захотел доказать, что мудрец знает не всё. Зажав в ладонях бабочку, он спросил: “Скажи, мудрец, какая бабочка у меня в руках: мёртвая или живая?” А сам ду</w:t>
            </w:r>
            <w:r>
              <w:rPr>
                <w:sz w:val="28"/>
                <w:szCs w:val="28"/>
              </w:rPr>
              <w:t xml:space="preserve">мает: “Скажет живая – я ее </w:t>
            </w:r>
            <w:proofErr w:type="spellStart"/>
            <w:r>
              <w:rPr>
                <w:sz w:val="28"/>
                <w:szCs w:val="28"/>
              </w:rPr>
              <w:t>умерт</w:t>
            </w:r>
            <w:r w:rsidRPr="004B723F">
              <w:rPr>
                <w:sz w:val="28"/>
                <w:szCs w:val="28"/>
              </w:rPr>
              <w:t>влю</w:t>
            </w:r>
            <w:proofErr w:type="spellEnd"/>
            <w:r w:rsidRPr="004B723F">
              <w:rPr>
                <w:sz w:val="28"/>
                <w:szCs w:val="28"/>
              </w:rPr>
              <w:t xml:space="preserve">, скажет мёртвая – выпущу”. Мудрец, подумав, ответил: “Всё в твоих руках”. </w:t>
            </w:r>
            <w:r>
              <w:rPr>
                <w:sz w:val="28"/>
                <w:szCs w:val="28"/>
              </w:rPr>
              <w:t xml:space="preserve"> А в наших руках – творить, мастерить и приносить людям радость!</w:t>
            </w:r>
          </w:p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226" w:type="dxa"/>
          </w:tcPr>
          <w:p w:rsidR="003B077B" w:rsidRDefault="003B077B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9E1BBC" w:rsidRDefault="009E1BBC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9E1BBC" w:rsidRDefault="009E1BBC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9E1BBC" w:rsidRDefault="009E1BBC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9E1BBC" w:rsidRDefault="009E1BBC" w:rsidP="009A569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Украшают вербу</w:t>
            </w:r>
          </w:p>
          <w:p w:rsidR="009E1BBC" w:rsidRDefault="009E1BBC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9E1BBC" w:rsidRDefault="009E1BBC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9E1BBC" w:rsidRDefault="009E1BBC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9E1BBC" w:rsidRDefault="009E1BBC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9E1BBC" w:rsidRDefault="009E1BBC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9E1BBC" w:rsidRDefault="009E1BBC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9E1BBC" w:rsidRDefault="009E1BBC" w:rsidP="009A569C">
            <w:pPr>
              <w:spacing w:line="360" w:lineRule="auto"/>
              <w:rPr>
                <w:sz w:val="28"/>
                <w:szCs w:val="28"/>
              </w:rPr>
            </w:pPr>
          </w:p>
          <w:p w:rsidR="009E1BBC" w:rsidRDefault="009E1BBC" w:rsidP="009A569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</w:t>
            </w:r>
          </w:p>
        </w:tc>
      </w:tr>
    </w:tbl>
    <w:p w:rsidR="003B077B" w:rsidRDefault="003B077B" w:rsidP="009A569C">
      <w:pPr>
        <w:spacing w:line="360" w:lineRule="auto"/>
        <w:rPr>
          <w:sz w:val="28"/>
          <w:szCs w:val="28"/>
        </w:rPr>
      </w:pPr>
    </w:p>
    <w:p w:rsidR="009E1BBC" w:rsidRPr="009E1BBC" w:rsidRDefault="009E1BBC" w:rsidP="009E1BBC">
      <w:pPr>
        <w:spacing w:line="360" w:lineRule="auto"/>
        <w:ind w:firstLine="709"/>
        <w:jc w:val="right"/>
        <w:rPr>
          <w:b/>
          <w:sz w:val="28"/>
          <w:szCs w:val="28"/>
        </w:rPr>
      </w:pPr>
      <w:bookmarkStart w:id="0" w:name="_GoBack"/>
      <w:bookmarkEnd w:id="0"/>
      <w:r w:rsidRPr="009E1BBC">
        <w:rPr>
          <w:b/>
          <w:sz w:val="28"/>
          <w:szCs w:val="28"/>
        </w:rPr>
        <w:t>Приложение</w:t>
      </w:r>
    </w:p>
    <w:p w:rsidR="009E1BBC" w:rsidRDefault="009E1BBC" w:rsidP="006D6FB3">
      <w:pPr>
        <w:spacing w:line="360" w:lineRule="auto"/>
        <w:ind w:firstLine="709"/>
        <w:jc w:val="both"/>
        <w:rPr>
          <w:sz w:val="28"/>
          <w:szCs w:val="28"/>
        </w:rPr>
      </w:pPr>
    </w:p>
    <w:p w:rsidR="00235BAC" w:rsidRDefault="00235BAC" w:rsidP="006D6FB3">
      <w:pPr>
        <w:spacing w:line="360" w:lineRule="auto"/>
        <w:ind w:firstLine="709"/>
        <w:jc w:val="both"/>
        <w:rPr>
          <w:sz w:val="28"/>
          <w:szCs w:val="28"/>
        </w:rPr>
      </w:pPr>
      <w:r w:rsidRPr="00235BAC">
        <w:rPr>
          <w:sz w:val="28"/>
          <w:szCs w:val="28"/>
        </w:rPr>
        <w:t>Яйцо ещё задолго до христиан</w:t>
      </w:r>
      <w:r w:rsidR="006D6FB3">
        <w:rPr>
          <w:sz w:val="28"/>
          <w:szCs w:val="28"/>
        </w:rPr>
        <w:t xml:space="preserve">ства символизировало Вселенную, </w:t>
      </w:r>
      <w:r w:rsidRPr="00235BAC">
        <w:rPr>
          <w:sz w:val="28"/>
          <w:szCs w:val="28"/>
        </w:rPr>
        <w:t>солнце, землю, жизнь, плодовитость, возрождение и силу, противостоящую злым духам. Яйцо, с его способностью превращаться в птицу, было полно таинственного смысла. Таинственной силе, заключающейся в яйце, стали приписывать способность переходить на все, к чему оно прикасается.</w:t>
      </w:r>
    </w:p>
    <w:p w:rsidR="006D6FB3" w:rsidRDefault="006D6FB3" w:rsidP="006D6FB3">
      <w:pPr>
        <w:spacing w:line="360" w:lineRule="auto"/>
        <w:ind w:firstLine="709"/>
        <w:jc w:val="both"/>
        <w:rPr>
          <w:sz w:val="28"/>
          <w:szCs w:val="28"/>
        </w:rPr>
      </w:pPr>
      <w:r w:rsidRPr="006D6FB3">
        <w:rPr>
          <w:sz w:val="28"/>
          <w:szCs w:val="28"/>
        </w:rPr>
        <w:t xml:space="preserve">В первый раз, выгоняя скот на пастбище, клали на пороге хлева яйцо, которое потом отдавали какому-нибудь бедняку с просьбой помолиться о том, чтобы животные были здоровыми. Считалось, что, если покатать яйцо </w:t>
      </w:r>
      <w:r w:rsidRPr="006D6FB3">
        <w:rPr>
          <w:sz w:val="28"/>
          <w:szCs w:val="28"/>
        </w:rPr>
        <w:lastRenderedPageBreak/>
        <w:t>по полю, оно станет плодороднее. При строительстве дома в каждый его угол клали по яйцу, чтобы они хранили от пожара и других несчастий.</w:t>
      </w:r>
    </w:p>
    <w:p w:rsidR="006D6FB3" w:rsidRDefault="006D6FB3" w:rsidP="006D6FB3">
      <w:pPr>
        <w:spacing w:line="360" w:lineRule="auto"/>
        <w:ind w:firstLine="709"/>
        <w:jc w:val="both"/>
        <w:rPr>
          <w:sz w:val="28"/>
          <w:szCs w:val="28"/>
        </w:rPr>
      </w:pPr>
      <w:r w:rsidRPr="006D6FB3">
        <w:rPr>
          <w:sz w:val="28"/>
          <w:szCs w:val="28"/>
        </w:rPr>
        <w:t>Почему же мы красим яйца и дарим их друг другу в это светлый день? Может быть, потому, что простое яйцо напоминает нам о воскресении из мёртвых, являясь символ</w:t>
      </w:r>
      <w:r>
        <w:rPr>
          <w:sz w:val="28"/>
          <w:szCs w:val="28"/>
        </w:rPr>
        <w:t>ом жизни, но н</w:t>
      </w:r>
      <w:r w:rsidRPr="006D6FB3">
        <w:rPr>
          <w:sz w:val="28"/>
          <w:szCs w:val="28"/>
        </w:rPr>
        <w:t xml:space="preserve">а Пасху принято красить яйца разными красками, но среди разноцветных яиц главное место принадлежит ярким красным яйцам. </w:t>
      </w:r>
    </w:p>
    <w:p w:rsidR="006D6FB3" w:rsidRDefault="006D6FB3" w:rsidP="006D6FB3">
      <w:pPr>
        <w:spacing w:line="360" w:lineRule="auto"/>
        <w:ind w:firstLine="709"/>
        <w:jc w:val="both"/>
        <w:rPr>
          <w:sz w:val="28"/>
          <w:szCs w:val="28"/>
        </w:rPr>
      </w:pPr>
      <w:r w:rsidRPr="006D6FB3">
        <w:rPr>
          <w:sz w:val="28"/>
          <w:szCs w:val="28"/>
        </w:rPr>
        <w:t>Почему? История сохранила нам несколько преданий.</w:t>
      </w:r>
    </w:p>
    <w:p w:rsidR="006D6FB3" w:rsidRPr="006D6FB3" w:rsidRDefault="006D6FB3" w:rsidP="006D6FB3">
      <w:pPr>
        <w:spacing w:line="360" w:lineRule="auto"/>
        <w:ind w:firstLine="709"/>
        <w:jc w:val="both"/>
        <w:rPr>
          <w:sz w:val="28"/>
          <w:szCs w:val="28"/>
        </w:rPr>
      </w:pPr>
      <w:r w:rsidRPr="006D6FB3">
        <w:rPr>
          <w:sz w:val="28"/>
          <w:szCs w:val="28"/>
        </w:rPr>
        <w:t xml:space="preserve">1.   Святая     Мария   Магдалина,   проповедуя   императору   </w:t>
      </w:r>
      <w:proofErr w:type="spellStart"/>
      <w:r w:rsidRPr="006D6FB3">
        <w:rPr>
          <w:sz w:val="28"/>
          <w:szCs w:val="28"/>
        </w:rPr>
        <w:t>Тиверию</w:t>
      </w:r>
      <w:proofErr w:type="spellEnd"/>
      <w:r w:rsidRPr="006D6FB3">
        <w:rPr>
          <w:sz w:val="28"/>
          <w:szCs w:val="28"/>
        </w:rPr>
        <w:t>,</w:t>
      </w:r>
    </w:p>
    <w:p w:rsidR="006D6FB3" w:rsidRPr="006D6FB3" w:rsidRDefault="006D6FB3" w:rsidP="006D6FB3">
      <w:pPr>
        <w:spacing w:line="360" w:lineRule="auto"/>
        <w:ind w:firstLine="709"/>
        <w:jc w:val="both"/>
        <w:rPr>
          <w:sz w:val="28"/>
          <w:szCs w:val="28"/>
        </w:rPr>
      </w:pPr>
      <w:r w:rsidRPr="006D6FB3">
        <w:rPr>
          <w:sz w:val="28"/>
          <w:szCs w:val="28"/>
        </w:rPr>
        <w:t>натолкнулась на неверие с его стороны. Он ей сказал: «Человек не можетвоскреснуть, так же как и белое яйцо не может само стать красным». И тогдаГосподь   дал   такое   знамение,   что   белое   яйцо   покраснело,   тем   самымподтвердив проповедь Марии Магдалины. Поэтому на праздник Пасхи людитрадиционно красят, освящают яйца и дарят их друг другу.</w:t>
      </w:r>
    </w:p>
    <w:p w:rsidR="006D6FB3" w:rsidRPr="006D6FB3" w:rsidRDefault="006D6FB3" w:rsidP="006D6FB3">
      <w:pPr>
        <w:spacing w:line="360" w:lineRule="auto"/>
        <w:ind w:firstLine="709"/>
        <w:jc w:val="both"/>
        <w:rPr>
          <w:sz w:val="28"/>
          <w:szCs w:val="28"/>
        </w:rPr>
      </w:pPr>
      <w:r w:rsidRPr="006D6FB3">
        <w:rPr>
          <w:sz w:val="28"/>
          <w:szCs w:val="28"/>
        </w:rPr>
        <w:t>2. Во время поста яйца в пищу употреблять было нельзя — это не</w:t>
      </w:r>
    </w:p>
    <w:p w:rsidR="006D6FB3" w:rsidRPr="006D6FB3" w:rsidRDefault="006D6FB3" w:rsidP="006D6FB3">
      <w:pPr>
        <w:spacing w:line="360" w:lineRule="auto"/>
        <w:jc w:val="both"/>
        <w:rPr>
          <w:sz w:val="28"/>
          <w:szCs w:val="28"/>
        </w:rPr>
      </w:pPr>
      <w:r w:rsidRPr="006D6FB3">
        <w:rPr>
          <w:sz w:val="28"/>
          <w:szCs w:val="28"/>
        </w:rPr>
        <w:t>постное   блюдо.   Но   куры   об   этом   не   знали   и   продолжали   нестись.</w:t>
      </w:r>
    </w:p>
    <w:p w:rsidR="00B6752C" w:rsidRDefault="006D6FB3" w:rsidP="006D6FB3">
      <w:pPr>
        <w:spacing w:line="360" w:lineRule="auto"/>
        <w:ind w:firstLine="709"/>
        <w:jc w:val="both"/>
        <w:rPr>
          <w:sz w:val="28"/>
          <w:szCs w:val="28"/>
        </w:rPr>
      </w:pPr>
      <w:r w:rsidRPr="006D6FB3">
        <w:rPr>
          <w:sz w:val="28"/>
          <w:szCs w:val="28"/>
        </w:rPr>
        <w:t>Холодильников тогда не было, и наши мудрые предки заметили, что еслисварить яйца в луковой шелухе, то они могут храниться несколько недель.</w:t>
      </w:r>
    </w:p>
    <w:p w:rsidR="00215BCB" w:rsidRDefault="00215BCB" w:rsidP="00FD6A8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Ребята, к</w:t>
      </w:r>
      <w:r w:rsidR="00FD6A80">
        <w:rPr>
          <w:sz w:val="28"/>
          <w:szCs w:val="28"/>
        </w:rPr>
        <w:t>ак вы поняли,</w:t>
      </w:r>
      <w:r w:rsidR="001F090D">
        <w:rPr>
          <w:sz w:val="28"/>
          <w:szCs w:val="28"/>
        </w:rPr>
        <w:t>п</w:t>
      </w:r>
      <w:r w:rsidR="001F090D" w:rsidRPr="001F090D">
        <w:rPr>
          <w:sz w:val="28"/>
          <w:szCs w:val="28"/>
        </w:rPr>
        <w:t xml:space="preserve">очему же мы красим яйца и дарим их друг другу в это светлый день? </w:t>
      </w:r>
    </w:p>
    <w:p w:rsidR="001F090D" w:rsidRDefault="00215BCB" w:rsidP="00FD6A8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Какой таинственной способностью обладает яйцо?</w:t>
      </w:r>
    </w:p>
    <w:p w:rsidR="001F090D" w:rsidRDefault="001F090D" w:rsidP="00FD6A80">
      <w:pPr>
        <w:spacing w:line="360" w:lineRule="auto"/>
        <w:ind w:firstLine="709"/>
        <w:jc w:val="both"/>
        <w:rPr>
          <w:sz w:val="28"/>
          <w:szCs w:val="28"/>
        </w:rPr>
      </w:pPr>
      <w:r w:rsidRPr="001F090D">
        <w:rPr>
          <w:sz w:val="28"/>
          <w:szCs w:val="28"/>
        </w:rPr>
        <w:t>-</w:t>
      </w:r>
      <w:r w:rsidR="00215BCB">
        <w:rPr>
          <w:sz w:val="28"/>
          <w:szCs w:val="28"/>
        </w:rPr>
        <w:t xml:space="preserve"> Скажите</w:t>
      </w:r>
      <w:r w:rsidRPr="001F090D">
        <w:rPr>
          <w:sz w:val="28"/>
          <w:szCs w:val="28"/>
        </w:rPr>
        <w:t xml:space="preserve">, а вы как думаете, как </w:t>
      </w:r>
      <w:r w:rsidR="00215BCB">
        <w:rPr>
          <w:sz w:val="28"/>
          <w:szCs w:val="28"/>
        </w:rPr>
        <w:t xml:space="preserve">то по-другому </w:t>
      </w:r>
      <w:r w:rsidRPr="001F090D">
        <w:rPr>
          <w:sz w:val="28"/>
          <w:szCs w:val="28"/>
        </w:rPr>
        <w:t>можно украсить яйца,</w:t>
      </w:r>
      <w:r>
        <w:rPr>
          <w:sz w:val="28"/>
          <w:szCs w:val="28"/>
        </w:rPr>
        <w:t xml:space="preserve"> и </w:t>
      </w:r>
      <w:r w:rsidRPr="001F090D">
        <w:rPr>
          <w:sz w:val="28"/>
          <w:szCs w:val="28"/>
        </w:rPr>
        <w:t xml:space="preserve"> при помощи чего?</w:t>
      </w:r>
    </w:p>
    <w:p w:rsidR="007C44CA" w:rsidRDefault="007C44CA" w:rsidP="00FD6A80">
      <w:pPr>
        <w:spacing w:line="360" w:lineRule="auto"/>
        <w:ind w:firstLine="709"/>
        <w:jc w:val="both"/>
        <w:rPr>
          <w:sz w:val="28"/>
          <w:szCs w:val="28"/>
        </w:rPr>
      </w:pPr>
      <w:r w:rsidRPr="007C44CA">
        <w:rPr>
          <w:sz w:val="28"/>
          <w:szCs w:val="28"/>
        </w:rPr>
        <w:t>Существует множество техник украшения пасхальный яиц. В наши дни красить пасхальные яйца очень просто: для этого продаются специальные яркие пищевые красители и даже различные наклейки</w:t>
      </w:r>
      <w:r>
        <w:rPr>
          <w:sz w:val="28"/>
          <w:szCs w:val="28"/>
        </w:rPr>
        <w:t>.</w:t>
      </w:r>
    </w:p>
    <w:p w:rsidR="00215BCB" w:rsidRDefault="00FD6A80" w:rsidP="00FD6A80">
      <w:pPr>
        <w:spacing w:line="360" w:lineRule="auto"/>
        <w:ind w:firstLine="709"/>
        <w:jc w:val="both"/>
        <w:rPr>
          <w:sz w:val="28"/>
          <w:szCs w:val="28"/>
        </w:rPr>
      </w:pPr>
      <w:r w:rsidRPr="00FD6A80">
        <w:rPr>
          <w:sz w:val="28"/>
          <w:szCs w:val="28"/>
        </w:rPr>
        <w:t>Раньше было</w:t>
      </w:r>
      <w:r w:rsidR="001F090D">
        <w:rPr>
          <w:sz w:val="28"/>
          <w:szCs w:val="28"/>
        </w:rPr>
        <w:t xml:space="preserve"> несколько видов украшенных </w:t>
      </w:r>
      <w:r w:rsidR="00215BCB">
        <w:rPr>
          <w:sz w:val="28"/>
          <w:szCs w:val="28"/>
        </w:rPr>
        <w:t>яиц</w:t>
      </w:r>
      <w:r w:rsidR="001F090D">
        <w:rPr>
          <w:sz w:val="28"/>
          <w:szCs w:val="28"/>
        </w:rPr>
        <w:t>, а каких именно вы узнаете из практической работы</w:t>
      </w:r>
      <w:r w:rsidR="00215BCB">
        <w:rPr>
          <w:sz w:val="28"/>
          <w:szCs w:val="28"/>
        </w:rPr>
        <w:t xml:space="preserve"> и ее защите. </w:t>
      </w:r>
    </w:p>
    <w:p w:rsidR="00215BCB" w:rsidRDefault="00215BCB" w:rsidP="00FD6A8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Каждой группе необходимо выполнить свое задание, которое находится в этом конверте.</w:t>
      </w:r>
    </w:p>
    <w:p w:rsidR="006D6FB3" w:rsidRDefault="006D6FB3" w:rsidP="00B6752C">
      <w:pPr>
        <w:spacing w:line="360" w:lineRule="auto"/>
        <w:rPr>
          <w:sz w:val="28"/>
          <w:szCs w:val="28"/>
        </w:rPr>
      </w:pPr>
    </w:p>
    <w:p w:rsidR="006D6FB3" w:rsidRDefault="006D6FB3" w:rsidP="00B6752C">
      <w:pPr>
        <w:spacing w:line="360" w:lineRule="auto"/>
        <w:rPr>
          <w:sz w:val="28"/>
          <w:szCs w:val="28"/>
        </w:rPr>
      </w:pPr>
    </w:p>
    <w:p w:rsidR="006D6FB3" w:rsidRDefault="006D6FB3" w:rsidP="00B6752C">
      <w:pPr>
        <w:spacing w:line="360" w:lineRule="auto"/>
        <w:rPr>
          <w:sz w:val="28"/>
          <w:szCs w:val="28"/>
        </w:rPr>
      </w:pPr>
    </w:p>
    <w:p w:rsidR="006D6FB3" w:rsidRDefault="006D6FB3" w:rsidP="00B6752C">
      <w:pPr>
        <w:spacing w:line="360" w:lineRule="auto"/>
        <w:rPr>
          <w:sz w:val="28"/>
          <w:szCs w:val="28"/>
        </w:rPr>
      </w:pPr>
    </w:p>
    <w:p w:rsidR="00F17182" w:rsidRPr="009A569C" w:rsidRDefault="00F17182">
      <w:pPr>
        <w:rPr>
          <w:sz w:val="28"/>
          <w:szCs w:val="28"/>
        </w:rPr>
      </w:pPr>
    </w:p>
    <w:sectPr w:rsidR="00F17182" w:rsidRPr="009A569C" w:rsidSect="00D21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10BA"/>
    <w:multiLevelType w:val="hybridMultilevel"/>
    <w:tmpl w:val="325E9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E1DDC"/>
    <w:multiLevelType w:val="hybridMultilevel"/>
    <w:tmpl w:val="C7825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F7B74"/>
    <w:multiLevelType w:val="hybridMultilevel"/>
    <w:tmpl w:val="B7FE25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4EE123C"/>
    <w:multiLevelType w:val="hybridMultilevel"/>
    <w:tmpl w:val="874E6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FE2247"/>
    <w:multiLevelType w:val="hybridMultilevel"/>
    <w:tmpl w:val="7AA0B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A247DF"/>
    <w:multiLevelType w:val="hybridMultilevel"/>
    <w:tmpl w:val="D8722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F52747"/>
    <w:multiLevelType w:val="hybridMultilevel"/>
    <w:tmpl w:val="1F764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characterSpacingControl w:val="doNotCompress"/>
  <w:compat/>
  <w:rsids>
    <w:rsidRoot w:val="00797AEA"/>
    <w:rsid w:val="00073977"/>
    <w:rsid w:val="00105244"/>
    <w:rsid w:val="001F090D"/>
    <w:rsid w:val="00215BCB"/>
    <w:rsid w:val="00235BAC"/>
    <w:rsid w:val="00261399"/>
    <w:rsid w:val="003B077B"/>
    <w:rsid w:val="00536340"/>
    <w:rsid w:val="00562655"/>
    <w:rsid w:val="006650EF"/>
    <w:rsid w:val="006D6FB3"/>
    <w:rsid w:val="00723643"/>
    <w:rsid w:val="00797AEA"/>
    <w:rsid w:val="007A4543"/>
    <w:rsid w:val="007C44CA"/>
    <w:rsid w:val="00873097"/>
    <w:rsid w:val="008C584C"/>
    <w:rsid w:val="009507F6"/>
    <w:rsid w:val="009A569C"/>
    <w:rsid w:val="009E1BBC"/>
    <w:rsid w:val="00AA0DCB"/>
    <w:rsid w:val="00AD0F26"/>
    <w:rsid w:val="00B6752C"/>
    <w:rsid w:val="00BD6D80"/>
    <w:rsid w:val="00C83DBD"/>
    <w:rsid w:val="00D21186"/>
    <w:rsid w:val="00D63097"/>
    <w:rsid w:val="00F17182"/>
    <w:rsid w:val="00FB4224"/>
    <w:rsid w:val="00FD6A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D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422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A454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543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3B07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D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422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A454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543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3B0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5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2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7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9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6B6D4-7080-4227-96A7-F67DC6138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1221</Words>
  <Characters>6965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ТАНЯ</cp:lastModifiedBy>
  <cp:revision>2</cp:revision>
  <cp:lastPrinted>2018-03-22T20:10:00Z</cp:lastPrinted>
  <dcterms:created xsi:type="dcterms:W3CDTF">2018-05-10T18:46:00Z</dcterms:created>
  <dcterms:modified xsi:type="dcterms:W3CDTF">2018-05-10T18:46:00Z</dcterms:modified>
</cp:coreProperties>
</file>